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20" w:rsidRPr="0050653E" w:rsidRDefault="004D2D20" w:rsidP="004D2D20">
      <w:pPr>
        <w:pStyle w:val="a5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4D2D20" w:rsidRPr="0050653E" w:rsidRDefault="004D2D20" w:rsidP="004D2D20">
      <w:pPr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>Опубликовано</w:t>
      </w:r>
    </w:p>
    <w:p w:rsidR="004D2D20" w:rsidRPr="0050653E" w:rsidRDefault="004D2D20" w:rsidP="004D2D20">
      <w:pPr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в периодическом печатном издании </w:t>
      </w:r>
    </w:p>
    <w:p w:rsidR="004D2D20" w:rsidRPr="0050653E" w:rsidRDefault="004D2D20" w:rsidP="004D2D20">
      <w:pPr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«Вестник Ермолаевского сельсовета» </w:t>
      </w:r>
    </w:p>
    <w:p w:rsidR="004D2D20" w:rsidRPr="0050653E" w:rsidRDefault="004D2D20" w:rsidP="004D2D20">
      <w:pPr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>от 20.04.2018 № 8</w:t>
      </w:r>
    </w:p>
    <w:p w:rsidR="004D2D20" w:rsidRPr="0050653E" w:rsidRDefault="004D2D20" w:rsidP="004D2D20">
      <w:pPr>
        <w:rPr>
          <w:rFonts w:ascii="Arial" w:hAnsi="Arial" w:cs="Arial"/>
          <w:b/>
        </w:rPr>
      </w:pPr>
    </w:p>
    <w:p w:rsidR="004D2D20" w:rsidRPr="0050653E" w:rsidRDefault="004D2D20" w:rsidP="004D2D20">
      <w:pPr>
        <w:pStyle w:val="a5"/>
        <w:jc w:val="center"/>
        <w:rPr>
          <w:rFonts w:ascii="Arial" w:hAnsi="Arial" w:cs="Arial"/>
          <w:sz w:val="24"/>
          <w:szCs w:val="24"/>
          <w:lang w:val="ru-RU"/>
        </w:rPr>
      </w:pPr>
    </w:p>
    <w:p w:rsidR="004D2D20" w:rsidRPr="0050653E" w:rsidRDefault="004D2D20" w:rsidP="004D2D20">
      <w:pPr>
        <w:pStyle w:val="a5"/>
        <w:jc w:val="center"/>
        <w:rPr>
          <w:rFonts w:ascii="Arial" w:hAnsi="Arial" w:cs="Arial"/>
          <w:sz w:val="24"/>
          <w:szCs w:val="24"/>
          <w:lang w:val="ru-RU"/>
        </w:rPr>
      </w:pPr>
      <w:r w:rsidRPr="0050653E">
        <w:rPr>
          <w:rFonts w:ascii="Arial" w:hAnsi="Arial" w:cs="Arial"/>
          <w:sz w:val="24"/>
          <w:szCs w:val="24"/>
          <w:lang w:val="ru-RU"/>
        </w:rPr>
        <w:t>АДМИНИСТРАЦИЯ ЕРМОЛАЕВСКОГО СЕЛЬСОВЕТА</w:t>
      </w:r>
    </w:p>
    <w:p w:rsidR="004D2D20" w:rsidRPr="0050653E" w:rsidRDefault="004D2D20" w:rsidP="004D2D20">
      <w:pPr>
        <w:pStyle w:val="a5"/>
        <w:jc w:val="center"/>
        <w:rPr>
          <w:rFonts w:ascii="Arial" w:hAnsi="Arial" w:cs="Arial"/>
          <w:sz w:val="24"/>
          <w:szCs w:val="24"/>
          <w:lang w:val="ru-RU"/>
        </w:rPr>
      </w:pPr>
      <w:r w:rsidRPr="0050653E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</w:t>
      </w:r>
    </w:p>
    <w:p w:rsidR="004D2D20" w:rsidRPr="0050653E" w:rsidRDefault="004D2D20" w:rsidP="004D2D20">
      <w:pPr>
        <w:pStyle w:val="a5"/>
        <w:jc w:val="center"/>
        <w:rPr>
          <w:rFonts w:ascii="Arial" w:hAnsi="Arial" w:cs="Arial"/>
          <w:sz w:val="24"/>
          <w:szCs w:val="24"/>
          <w:lang w:val="ru-RU"/>
        </w:rPr>
      </w:pPr>
    </w:p>
    <w:p w:rsidR="004D2D20" w:rsidRPr="0050653E" w:rsidRDefault="004D2D20" w:rsidP="004D2D20">
      <w:pPr>
        <w:pStyle w:val="a5"/>
        <w:jc w:val="center"/>
        <w:rPr>
          <w:rFonts w:ascii="Arial" w:hAnsi="Arial" w:cs="Arial"/>
          <w:sz w:val="24"/>
          <w:szCs w:val="24"/>
          <w:lang w:val="ru-RU"/>
        </w:rPr>
      </w:pPr>
    </w:p>
    <w:p w:rsidR="004D2D20" w:rsidRPr="0050653E" w:rsidRDefault="004D2D20" w:rsidP="004D2D20">
      <w:pPr>
        <w:pStyle w:val="a5"/>
        <w:jc w:val="center"/>
        <w:rPr>
          <w:rFonts w:ascii="Arial" w:hAnsi="Arial" w:cs="Arial"/>
          <w:sz w:val="24"/>
          <w:szCs w:val="24"/>
          <w:lang w:val="ru-RU"/>
        </w:rPr>
      </w:pPr>
      <w:r w:rsidRPr="0050653E">
        <w:rPr>
          <w:rFonts w:ascii="Arial" w:hAnsi="Arial" w:cs="Arial"/>
          <w:sz w:val="24"/>
          <w:szCs w:val="24"/>
          <w:lang w:val="ru-RU"/>
        </w:rPr>
        <w:t>ПОСТАНОВЛЕНИЕ</w:t>
      </w:r>
    </w:p>
    <w:p w:rsidR="004D2D20" w:rsidRPr="0050653E" w:rsidRDefault="004D2D20" w:rsidP="004D2D20">
      <w:pPr>
        <w:pStyle w:val="a5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4D2D20" w:rsidRPr="0050653E" w:rsidRDefault="004D2D20" w:rsidP="004D2D2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с. Ермолаевка</w:t>
      </w:r>
    </w:p>
    <w:p w:rsidR="004D2D20" w:rsidRPr="0050653E" w:rsidRDefault="004D2D20" w:rsidP="004D2D2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</w:p>
    <w:p w:rsidR="004D2D20" w:rsidRPr="0050653E" w:rsidRDefault="004D2D20" w:rsidP="004D2D20">
      <w:pPr>
        <w:pStyle w:val="a5"/>
        <w:jc w:val="center"/>
        <w:rPr>
          <w:rFonts w:ascii="Arial" w:hAnsi="Arial" w:cs="Arial"/>
          <w:sz w:val="24"/>
          <w:szCs w:val="24"/>
          <w:lang w:val="ru-RU"/>
        </w:rPr>
      </w:pPr>
      <w:r w:rsidRPr="0050653E">
        <w:rPr>
          <w:rFonts w:ascii="Arial" w:hAnsi="Arial" w:cs="Arial"/>
          <w:sz w:val="24"/>
          <w:szCs w:val="24"/>
          <w:lang w:val="ru-RU"/>
        </w:rPr>
        <w:t>от 13.04.2018 № 15-па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 </w:t>
      </w:r>
    </w:p>
    <w:p w:rsidR="004D2D20" w:rsidRPr="0050653E" w:rsidRDefault="004D2D20" w:rsidP="004D2D20">
      <w:pPr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Об утверждении муниципальной программы</w:t>
      </w:r>
    </w:p>
    <w:p w:rsidR="004D2D20" w:rsidRPr="0050653E" w:rsidRDefault="004D2D20" w:rsidP="004D2D20">
      <w:pPr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профилактики терроризма и экстремизма, а также минимизации и (или) ликвидации последствий проявлений терроризма и экстремизма на территории Ермолаевского сельсовета Убинского района Новосибирской области на 2018-2020 годы</w:t>
      </w:r>
    </w:p>
    <w:p w:rsidR="004D2D20" w:rsidRPr="0050653E" w:rsidRDefault="004D2D20" w:rsidP="004D2D20">
      <w:pPr>
        <w:ind w:firstLine="708"/>
        <w:jc w:val="both"/>
        <w:rPr>
          <w:rFonts w:ascii="Arial" w:hAnsi="Arial" w:cs="Arial"/>
          <w:b/>
        </w:rPr>
      </w:pP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В соответствии с Федеральными Законами</w:t>
      </w:r>
      <w:r w:rsidRPr="0050653E">
        <w:rPr>
          <w:rFonts w:ascii="Arial" w:hAnsi="Arial" w:cs="Arial"/>
          <w:color w:val="FF0000"/>
        </w:rPr>
        <w:t xml:space="preserve"> </w:t>
      </w:r>
      <w:r w:rsidRPr="0050653E">
        <w:rPr>
          <w:rFonts w:ascii="Arial" w:hAnsi="Arial" w:cs="Arial"/>
        </w:rPr>
        <w:t>от 06.10.2003 № 131-ФЗ «Об общих принципах организации местного самоуправления в Российской Федерации», от 06.03.2006 № 35-ФЗ «О противодействии терроризму», от 25.07.2002 № 114-ФЗ «О противодействии экстремистской деятельности», Уставом Ермолаевского сельсовета Убинского района Новосибирской области,</w:t>
      </w:r>
      <w:r w:rsidRPr="0050653E">
        <w:rPr>
          <w:rFonts w:ascii="Arial" w:hAnsi="Arial" w:cs="Arial"/>
          <w:b/>
        </w:rPr>
        <w:t xml:space="preserve"> </w:t>
      </w:r>
      <w:r w:rsidRPr="0050653E">
        <w:rPr>
          <w:rFonts w:ascii="Arial" w:hAnsi="Arial" w:cs="Arial"/>
        </w:rPr>
        <w:t xml:space="preserve">администрация Ермолаевского сельсовета Убинского района Новосибирской области </w:t>
      </w:r>
      <w:proofErr w:type="spellStart"/>
      <w:proofErr w:type="gramStart"/>
      <w:r w:rsidRPr="0050653E">
        <w:rPr>
          <w:rFonts w:ascii="Arial" w:hAnsi="Arial" w:cs="Arial"/>
        </w:rPr>
        <w:t>п</w:t>
      </w:r>
      <w:proofErr w:type="spellEnd"/>
      <w:proofErr w:type="gramEnd"/>
      <w:r w:rsidRPr="0050653E">
        <w:rPr>
          <w:rFonts w:ascii="Arial" w:hAnsi="Arial" w:cs="Arial"/>
        </w:rPr>
        <w:t xml:space="preserve"> о с т а </w:t>
      </w:r>
      <w:proofErr w:type="spellStart"/>
      <w:r w:rsidRPr="0050653E">
        <w:rPr>
          <w:rFonts w:ascii="Arial" w:hAnsi="Arial" w:cs="Arial"/>
        </w:rPr>
        <w:t>н</w:t>
      </w:r>
      <w:proofErr w:type="spellEnd"/>
      <w:r w:rsidRPr="0050653E">
        <w:rPr>
          <w:rFonts w:ascii="Arial" w:hAnsi="Arial" w:cs="Arial"/>
        </w:rPr>
        <w:t xml:space="preserve"> о в л я е т: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1. Утвердить прилагаемую муниципальную программу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Ермолаевского сельсовета Убинского района Новосибирской области на 2018-2020 годы.</w:t>
      </w:r>
    </w:p>
    <w:p w:rsidR="004D2D20" w:rsidRPr="0050653E" w:rsidRDefault="004D2D20" w:rsidP="004D2D20">
      <w:pPr>
        <w:tabs>
          <w:tab w:val="left" w:pos="1200"/>
          <w:tab w:val="left" w:pos="5790"/>
        </w:tabs>
        <w:jc w:val="both"/>
        <w:rPr>
          <w:rFonts w:ascii="Arial" w:hAnsi="Arial" w:cs="Arial"/>
        </w:rPr>
      </w:pPr>
      <w:r w:rsidRPr="0050653E">
        <w:rPr>
          <w:rFonts w:ascii="Arial" w:hAnsi="Arial" w:cs="Arial"/>
          <w:color w:val="000000"/>
        </w:rPr>
        <w:t>2. Опубликовать настоящее постановление в периодическом печатном издании  «Вестник Ермолаевского сельсовета».</w:t>
      </w:r>
      <w:r w:rsidRPr="0050653E">
        <w:rPr>
          <w:rFonts w:ascii="Arial" w:hAnsi="Arial" w:cs="Arial"/>
        </w:rPr>
        <w:t xml:space="preserve">            </w:t>
      </w:r>
    </w:p>
    <w:p w:rsidR="004D2D20" w:rsidRPr="0050653E" w:rsidRDefault="004D2D20" w:rsidP="004D2D20">
      <w:pPr>
        <w:tabs>
          <w:tab w:val="left" w:pos="1200"/>
          <w:tab w:val="left" w:pos="5790"/>
        </w:tabs>
        <w:jc w:val="both"/>
        <w:rPr>
          <w:rFonts w:ascii="Arial" w:hAnsi="Arial" w:cs="Arial"/>
        </w:rPr>
      </w:pPr>
      <w:r w:rsidRPr="0050653E">
        <w:rPr>
          <w:rFonts w:ascii="Arial" w:hAnsi="Arial" w:cs="Arial"/>
          <w:color w:val="000000"/>
        </w:rPr>
        <w:t>3. Контроль исполнения настоящего постановления оставляю за собой.</w:t>
      </w:r>
    </w:p>
    <w:p w:rsidR="004D2D20" w:rsidRPr="0050653E" w:rsidRDefault="004D2D20" w:rsidP="004D2D20">
      <w:pPr>
        <w:jc w:val="both"/>
        <w:rPr>
          <w:rFonts w:ascii="Arial" w:hAnsi="Arial" w:cs="Arial"/>
          <w:color w:val="000000"/>
        </w:rPr>
      </w:pPr>
    </w:p>
    <w:p w:rsidR="004D2D20" w:rsidRPr="0050653E" w:rsidRDefault="004D2D20" w:rsidP="004D2D20">
      <w:pPr>
        <w:jc w:val="both"/>
        <w:rPr>
          <w:rFonts w:ascii="Arial" w:hAnsi="Arial" w:cs="Arial"/>
          <w:color w:val="000000"/>
        </w:rPr>
      </w:pPr>
    </w:p>
    <w:p w:rsidR="004D2D20" w:rsidRPr="0050653E" w:rsidRDefault="004D2D20" w:rsidP="004D2D20">
      <w:pPr>
        <w:jc w:val="both"/>
        <w:rPr>
          <w:rFonts w:ascii="Arial" w:hAnsi="Arial" w:cs="Arial"/>
          <w:color w:val="000000"/>
        </w:rPr>
      </w:pPr>
      <w:r w:rsidRPr="0050653E">
        <w:rPr>
          <w:rFonts w:ascii="Arial" w:hAnsi="Arial" w:cs="Arial"/>
          <w:color w:val="000000"/>
        </w:rPr>
        <w:t xml:space="preserve">Глава Ермолаевского сельсовета  </w:t>
      </w:r>
    </w:p>
    <w:p w:rsidR="004D2D20" w:rsidRPr="0050653E" w:rsidRDefault="004D2D20" w:rsidP="004D2D20">
      <w:pPr>
        <w:jc w:val="both"/>
        <w:rPr>
          <w:rFonts w:ascii="Arial" w:hAnsi="Arial" w:cs="Arial"/>
          <w:color w:val="000000"/>
        </w:rPr>
      </w:pPr>
      <w:r w:rsidRPr="0050653E">
        <w:rPr>
          <w:rFonts w:ascii="Arial" w:hAnsi="Arial" w:cs="Arial"/>
          <w:color w:val="000000"/>
        </w:rPr>
        <w:t xml:space="preserve">Убинского района Новосибирской области                                     А.Н. </w:t>
      </w:r>
      <w:proofErr w:type="spellStart"/>
      <w:r w:rsidRPr="0050653E">
        <w:rPr>
          <w:rFonts w:ascii="Arial" w:hAnsi="Arial" w:cs="Arial"/>
          <w:color w:val="000000"/>
        </w:rPr>
        <w:t>Пасевич</w:t>
      </w:r>
      <w:proofErr w:type="spellEnd"/>
    </w:p>
    <w:p w:rsidR="004D2D20" w:rsidRPr="0050653E" w:rsidRDefault="004D2D20" w:rsidP="004D2D20">
      <w:pPr>
        <w:ind w:left="5580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                    </w:t>
      </w:r>
    </w:p>
    <w:p w:rsidR="004D2D20" w:rsidRPr="0050653E" w:rsidRDefault="004D2D20" w:rsidP="004D2D20">
      <w:pPr>
        <w:ind w:left="5580"/>
        <w:jc w:val="both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both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both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both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both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lastRenderedPageBreak/>
        <w:t>УТВЕРЖДЕНА</w:t>
      </w: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постановлением администрации</w:t>
      </w: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Ермолаевского сельсовета</w:t>
      </w: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Убинского района</w:t>
      </w: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Новосибирской области</w:t>
      </w:r>
    </w:p>
    <w:p w:rsidR="004D2D20" w:rsidRPr="0050653E" w:rsidRDefault="004D2D20" w:rsidP="004D2D20">
      <w:pPr>
        <w:ind w:left="5580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от 13.04.2018. № 15-па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</w:p>
    <w:p w:rsidR="004D2D20" w:rsidRPr="0050653E" w:rsidRDefault="004D2D20" w:rsidP="004D2D20">
      <w:pPr>
        <w:jc w:val="both"/>
        <w:rPr>
          <w:rFonts w:ascii="Arial" w:hAnsi="Arial" w:cs="Arial"/>
        </w:rPr>
      </w:pPr>
    </w:p>
    <w:p w:rsidR="004D2D20" w:rsidRPr="0050653E" w:rsidRDefault="004D2D20" w:rsidP="004D2D20">
      <w:pPr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Муниципальная программа</w:t>
      </w:r>
    </w:p>
    <w:p w:rsidR="004D2D20" w:rsidRPr="0050653E" w:rsidRDefault="004D2D20" w:rsidP="004D2D20">
      <w:pPr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профилактики терроризма и экстремизма, а также минимизации и (или) ликвидации последствий проявлений терроризма и экстремизма на территории Ермолаевского сельсовета Убинского района Новосибирской области на 2018-2020 годы</w:t>
      </w:r>
    </w:p>
    <w:p w:rsidR="004D2D20" w:rsidRPr="0050653E" w:rsidRDefault="004D2D20" w:rsidP="004D2D20">
      <w:pPr>
        <w:jc w:val="center"/>
        <w:rPr>
          <w:rFonts w:ascii="Arial" w:hAnsi="Arial" w:cs="Arial"/>
        </w:rPr>
      </w:pPr>
    </w:p>
    <w:p w:rsidR="004D2D20" w:rsidRPr="0050653E" w:rsidRDefault="004D2D20" w:rsidP="004D2D20">
      <w:pPr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Паспорт программы</w:t>
      </w:r>
    </w:p>
    <w:p w:rsidR="004D2D20" w:rsidRPr="0050653E" w:rsidRDefault="004D2D20" w:rsidP="004D2D20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020"/>
      </w:tblGrid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Наименование   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Муниципальная программа профилактики терроризма и экстремизма, а также минимизации и (или) ликвидации последствий терроризма и экстремизма на территории Ермолаевского сельсовета Убинского района Новосибирской области на 2018-2020 годы (далее – Программа)</w:t>
            </w: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Основание разработки программы</w:t>
            </w:r>
            <w:r w:rsidRPr="0050653E">
              <w:rPr>
                <w:rFonts w:ascii="Arial" w:hAnsi="Arial" w:cs="Arial"/>
              </w:rPr>
              <w:tab/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Федеральные Законы от 06.03.2006 № 35-ФЗ «О противодействии терроризму», от 06.10.2003 № 131-ФЗ «Об общих принципах организации местного самоуправления в Российской Федерации», от 25.07.2002 № 114-ФЗ «О противодействии экстремистской деятельности».</w:t>
            </w: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Цели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pStyle w:val="a6"/>
              <w:ind w:left="70"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>Улучшение качества жизни посредством обеспечения               условий для улучшения личной безопасности жителей Ермолаевского сельсовета Убинского района Новосибирской области  путем реализации полномочий органа местного самоуправления.</w:t>
            </w: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pStyle w:val="a6"/>
              <w:ind w:left="70" w:righ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>Участие в деятельности по профилактике терроризма и экстремизма;</w:t>
            </w:r>
          </w:p>
          <w:p w:rsidR="004D2D20" w:rsidRPr="0050653E" w:rsidRDefault="004D2D20" w:rsidP="0067244D">
            <w:pPr>
              <w:pStyle w:val="a6"/>
              <w:ind w:left="70" w:righ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>Участие в предотвращении и  профилактике террористических проявлений, экстремизма и ксенофобии, а так же минимизация и (или) ликвидация последствий их проявления;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Активизация профилактической и информационн</w:t>
            </w:r>
            <w:proofErr w:type="gramStart"/>
            <w:r w:rsidRPr="0050653E">
              <w:rPr>
                <w:rFonts w:ascii="Arial" w:hAnsi="Arial" w:cs="Arial"/>
              </w:rPr>
              <w:t>о-</w:t>
            </w:r>
            <w:proofErr w:type="gramEnd"/>
            <w:r w:rsidRPr="0050653E">
              <w:rPr>
                <w:rFonts w:ascii="Arial" w:hAnsi="Arial" w:cs="Arial"/>
              </w:rPr>
              <w:t xml:space="preserve"> пропагандистской работы по предотвращению угроз террористической направленности;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Пропаганда толерантного поведения к людям других национальностей;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      </w: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Заказчик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Администрация Ермолаевского сельсовета Убинского района Новосибирской области.</w:t>
            </w:r>
          </w:p>
        </w:tc>
      </w:tr>
      <w:tr w:rsidR="004D2D20" w:rsidRPr="0050653E" w:rsidTr="0067244D">
        <w:trPr>
          <w:trHeight w:val="77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lastRenderedPageBreak/>
              <w:t>Исполнители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pStyle w:val="a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53E">
              <w:rPr>
                <w:rFonts w:ascii="Arial" w:hAnsi="Arial" w:cs="Arial"/>
                <w:sz w:val="24"/>
                <w:szCs w:val="24"/>
                <w:lang w:val="ru-RU"/>
              </w:rPr>
              <w:t>Администрация Ермолаевского сельсовета Убинского района Новосибирской области</w:t>
            </w: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Сроки реализации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2018-2020 годы</w:t>
            </w:r>
          </w:p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 xml:space="preserve"> </w:t>
            </w: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Финансирование программы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Финансирование Программы осуществляется из бюджета Ермолаевского сельсовета</w:t>
            </w:r>
          </w:p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 xml:space="preserve">В ходе реализации Программы перечень программных мероприятий может корректироваться, изменяться и дополняться по решению заказчика Программы.  </w:t>
            </w:r>
          </w:p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2019 год – 1000 руб.</w:t>
            </w:r>
          </w:p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2020 год – 1000 руб.</w:t>
            </w: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Ожидаемые результаты от реализации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pStyle w:val="a6"/>
              <w:ind w:right="-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>В результате проведенных мероприятий ожидается улучшение качества жизни посредством улучшения личной безопасности граждан:</w:t>
            </w:r>
            <w:r w:rsidRPr="005065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0653E">
              <w:rPr>
                <w:rFonts w:ascii="Arial" w:hAnsi="Arial" w:cs="Arial"/>
                <w:sz w:val="24"/>
                <w:szCs w:val="24"/>
              </w:rPr>
              <w:t>- снижение количества правонарушений и своевременное пресечение имеющихся;</w:t>
            </w:r>
          </w:p>
          <w:p w:rsidR="004D2D20" w:rsidRPr="0050653E" w:rsidRDefault="004D2D20" w:rsidP="0067244D">
            <w:pPr>
              <w:pStyle w:val="a6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>- консолидация населения муниципального образования и общества в целом в вопросах террористическим                                         противодействия проявлениям и экстремизму;</w:t>
            </w:r>
          </w:p>
          <w:p w:rsidR="004D2D20" w:rsidRPr="0050653E" w:rsidRDefault="004D2D20" w:rsidP="0067244D">
            <w:pPr>
              <w:pStyle w:val="a6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>-улучшение безопасности проводимых культурно-массовых    мероприятий;</w:t>
            </w:r>
          </w:p>
          <w:p w:rsidR="004D2D20" w:rsidRPr="0050653E" w:rsidRDefault="004D2D20" w:rsidP="0067244D">
            <w:pPr>
              <w:pStyle w:val="a6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>-уменьшение вероятности террористических и экстремистских проявлений на территории Ермолаевского сельсовета Убинского района Новосибирской области;</w:t>
            </w:r>
          </w:p>
          <w:p w:rsidR="004D2D20" w:rsidRPr="0050653E" w:rsidRDefault="004D2D20" w:rsidP="0067244D">
            <w:pPr>
              <w:pStyle w:val="a6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>- увеличение количества защищенных дворов с безопасным проживанием;</w:t>
            </w:r>
          </w:p>
          <w:p w:rsidR="004D2D20" w:rsidRPr="0050653E" w:rsidRDefault="004D2D20" w:rsidP="0067244D">
            <w:pPr>
              <w:pStyle w:val="a6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653E">
              <w:rPr>
                <w:rFonts w:ascii="Arial" w:hAnsi="Arial" w:cs="Arial"/>
                <w:sz w:val="24"/>
                <w:szCs w:val="24"/>
              </w:rPr>
              <w:t xml:space="preserve">- увеличение числа граждан ведущих здоровый образ жизни;                         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-усиление антитеррористической защищенности важных объектов, в первую очередь объектов образования, культуры, торговли, здравоохранения, охраны жизни и здоровья граждан, имущества.</w:t>
            </w:r>
          </w:p>
        </w:tc>
      </w:tr>
      <w:tr w:rsidR="004D2D20" w:rsidRPr="0050653E" w:rsidTr="006724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Разработчик</w:t>
            </w:r>
            <w:r w:rsidRPr="0050653E">
              <w:rPr>
                <w:rFonts w:ascii="Arial" w:hAnsi="Arial" w:cs="Arial"/>
              </w:rPr>
              <w:tab/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Ермолаевский сельсовет Убинского района Новосибирской области.</w:t>
            </w:r>
          </w:p>
        </w:tc>
      </w:tr>
    </w:tbl>
    <w:p w:rsidR="004D2D20" w:rsidRPr="0050653E" w:rsidRDefault="004D2D20" w:rsidP="004D2D20">
      <w:pPr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ab/>
      </w:r>
    </w:p>
    <w:p w:rsidR="004D2D20" w:rsidRPr="0050653E" w:rsidRDefault="004D2D20" w:rsidP="004D2D20">
      <w:pPr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Раздел 1. Содержание проблемы и обоснование необходимости</w:t>
      </w:r>
    </w:p>
    <w:p w:rsidR="004D2D20" w:rsidRPr="0050653E" w:rsidRDefault="004D2D20" w:rsidP="004D2D20">
      <w:pPr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ее решения программными методами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Программа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Ермолаевского сельсовета Убинского района Новосибирской области (далее – Ермолаевский сельсовет)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безопасности граждан.</w:t>
      </w: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сепаратизма и национального экстремизма, являющихся прямой угрозой безопасности не только региона, но и страны в целом. Эти явления в крайних формах своего проявления находят </w:t>
      </w:r>
      <w:r w:rsidRPr="0050653E">
        <w:rPr>
          <w:rFonts w:ascii="Arial" w:hAnsi="Arial" w:cs="Arial"/>
        </w:rPr>
        <w:lastRenderedPageBreak/>
        <w:t>выражение в терроризме, который в свою очередь усиливает деструктивные процессы в обществе. Усиление миграционных потоков остро ставит проблему адаптации молодежи к новым для них социальным условиям, а также создает проблемы для адаптации принимающего населения к быстрорастущим этнокультурным диаспорам и землячествам, которые меняют демографическую ситуацию нашего поселения.</w:t>
      </w: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Наиболее экстремистки настроенными группами выступает молодежь, это вызвано как социально-экономическими, так и этнорелигиозными 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Таким образом, 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В Ермолаевском  сельсовете ведется работа по искоренению рисков экстремизма в начальной стадии, повышение толерантности населения и преодоления этносоциальных и религиозных противоречий. 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поселении.</w:t>
      </w: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Для реализации такого подхода необходима муниципальная программа по профилактике терроризма, экстремизма, а также минимизации и (или) ликвидации последствий терроризма и экстремизма на территории Ермолаевского сельсовета.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Мероприятия  программы  направлены на дальнейшее развитие наиболее эффективных направлений деятельности по созданию условий для противодействия терроризму, по усилению антитеррористической защищенности важных объектов, в первую очередь объектов образования, культуры, торговли, здравоохранения, охраны жизни и здоровья граждан, имущества, по обеспечению высокого уровня безопасности жизнедеятельности в Ермолаевском сельсовете.</w:t>
      </w: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Программа является документом, открытым для внесения изменений и дополнений.</w:t>
      </w:r>
    </w:p>
    <w:p w:rsidR="004D2D20" w:rsidRPr="0050653E" w:rsidRDefault="004D2D20" w:rsidP="004D2D20">
      <w:pPr>
        <w:rPr>
          <w:rFonts w:ascii="Arial" w:hAnsi="Arial" w:cs="Arial"/>
        </w:rPr>
      </w:pPr>
    </w:p>
    <w:p w:rsidR="004D2D20" w:rsidRPr="0050653E" w:rsidRDefault="004D2D20" w:rsidP="004D2D20">
      <w:pPr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Раздел 2. Цели и задачи Программы</w:t>
      </w:r>
    </w:p>
    <w:p w:rsidR="004D2D20" w:rsidRPr="0050653E" w:rsidRDefault="004D2D20" w:rsidP="004D2D20">
      <w:pPr>
        <w:jc w:val="center"/>
        <w:rPr>
          <w:rFonts w:ascii="Arial" w:hAnsi="Arial" w:cs="Arial"/>
          <w:b/>
        </w:rPr>
      </w:pP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Основной целью Программы  является реализация на территории Ермолаевского сельсовета мер по профилактике терроризма и экстремизма.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Задачами Программы являются:</w:t>
      </w:r>
    </w:p>
    <w:p w:rsidR="004D2D20" w:rsidRPr="0050653E" w:rsidRDefault="004D2D20" w:rsidP="004D2D20">
      <w:pPr>
        <w:pStyle w:val="a6"/>
        <w:ind w:left="70" w:right="1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- участие в деятельности по профилактике терроризма и экстремизма;</w:t>
      </w:r>
    </w:p>
    <w:p w:rsidR="004D2D20" w:rsidRPr="0050653E" w:rsidRDefault="004D2D20" w:rsidP="004D2D20">
      <w:pPr>
        <w:pStyle w:val="a6"/>
        <w:ind w:left="70" w:right="1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- участие в предотвращении и  профилактике террористических проявлений, экстремизма и ксенофобии, а так же минимизация и (или) ликвидация последствий их проявления;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- активизация профилактической и информационно - пропагандистской работы по предотвращению угроз террористической направленности;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- пропаганда толерантного поведения к людям других национальностей;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>- 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</w:r>
    </w:p>
    <w:p w:rsidR="004D2D20" w:rsidRPr="0050653E" w:rsidRDefault="004D2D20" w:rsidP="004D2D20">
      <w:pPr>
        <w:ind w:left="-284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lastRenderedPageBreak/>
        <w:tab/>
        <w:t>Достижение цели Программы и решение задач осуществляются путем выявления и устранения причин и условий, способствующих осуществлению террористической деятельности, внедрения единых подходов к обеспечению террористической безопасности критически важных объектов и мест массового пребывания людей.</w:t>
      </w:r>
    </w:p>
    <w:p w:rsidR="004D2D20" w:rsidRPr="0050653E" w:rsidRDefault="004D2D20" w:rsidP="004D2D20">
      <w:pPr>
        <w:pStyle w:val="a6"/>
        <w:ind w:right="-1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Целевыми  показателями Программы являются:</w:t>
      </w:r>
    </w:p>
    <w:p w:rsidR="004D2D20" w:rsidRPr="0050653E" w:rsidRDefault="004D2D20" w:rsidP="004D2D20">
      <w:pPr>
        <w:pStyle w:val="a6"/>
        <w:ind w:left="-284" w:right="-1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- уровень готовности руководителей учреждений, организаций и должностных лиц к действиям по предотвращению и пресечению террористических актов;</w:t>
      </w:r>
    </w:p>
    <w:p w:rsidR="004D2D20" w:rsidRPr="0050653E" w:rsidRDefault="004D2D20" w:rsidP="004D2D20">
      <w:pPr>
        <w:pStyle w:val="a6"/>
        <w:ind w:left="-284" w:right="-1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- степень оборудования и защищенности в целом критически важных объектов и мест массового пребывания людей (выполнение комплекса неотложных мер по усилению безопасности жилых районов, мест массового пребывания людей, учреждений образования, здравоохранения, культуры, жизненно важных объектов);</w:t>
      </w:r>
    </w:p>
    <w:p w:rsidR="004D2D20" w:rsidRPr="0050653E" w:rsidRDefault="004D2D20" w:rsidP="004D2D20">
      <w:pPr>
        <w:pStyle w:val="a6"/>
        <w:ind w:left="-284" w:right="-1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-информирование населения по вопросам противодействия терроризму и экстремизму.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Мероприятия Программы направлены на обеспечение высокого уровня безопасности жизнедеятельности в Ермолаевском сельсовете.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</w:p>
    <w:p w:rsidR="004D2D20" w:rsidRPr="0050653E" w:rsidRDefault="004D2D20" w:rsidP="004D2D20">
      <w:pPr>
        <w:pStyle w:val="Default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Раздел 3. </w:t>
      </w:r>
      <w:r w:rsidRPr="0050653E">
        <w:rPr>
          <w:rFonts w:ascii="Arial" w:hAnsi="Arial" w:cs="Arial"/>
          <w:bCs/>
        </w:rPr>
        <w:t>Перечень программных мероприятий</w:t>
      </w:r>
    </w:p>
    <w:p w:rsidR="004D2D20" w:rsidRPr="0050653E" w:rsidRDefault="004D2D20" w:rsidP="004D2D20">
      <w:pPr>
        <w:jc w:val="center"/>
        <w:rPr>
          <w:rFonts w:ascii="Arial" w:hAnsi="Arial" w:cs="Arial"/>
        </w:rPr>
      </w:pP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Перечень программных мероприятий приведен в приложении </w:t>
      </w:r>
      <w:proofErr w:type="gramStart"/>
      <w:r w:rsidRPr="0050653E">
        <w:rPr>
          <w:rFonts w:ascii="Arial" w:hAnsi="Arial" w:cs="Arial"/>
        </w:rPr>
        <w:t>к</w:t>
      </w:r>
      <w:proofErr w:type="gramEnd"/>
      <w:r w:rsidRPr="0050653E">
        <w:rPr>
          <w:rFonts w:ascii="Arial" w:hAnsi="Arial" w:cs="Arial"/>
        </w:rPr>
        <w:t xml:space="preserve"> настоящей Программы.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</w:p>
    <w:p w:rsidR="004D2D20" w:rsidRPr="0050653E" w:rsidRDefault="004D2D20" w:rsidP="004D2D20">
      <w:pPr>
        <w:jc w:val="both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Раздел 4. Механизм реализации программы, включая организацию управления программой и </w:t>
      </w:r>
      <w:proofErr w:type="gramStart"/>
      <w:r w:rsidRPr="0050653E">
        <w:rPr>
          <w:rFonts w:ascii="Arial" w:hAnsi="Arial" w:cs="Arial"/>
        </w:rPr>
        <w:t>контроль за</w:t>
      </w:r>
      <w:proofErr w:type="gramEnd"/>
      <w:r w:rsidRPr="0050653E">
        <w:rPr>
          <w:rFonts w:ascii="Arial" w:hAnsi="Arial" w:cs="Arial"/>
        </w:rPr>
        <w:t xml:space="preserve"> ходом её реализации</w:t>
      </w:r>
    </w:p>
    <w:p w:rsidR="004D2D20" w:rsidRPr="0050653E" w:rsidRDefault="004D2D20" w:rsidP="004D2D20">
      <w:pPr>
        <w:jc w:val="both"/>
        <w:rPr>
          <w:rFonts w:ascii="Arial" w:hAnsi="Arial" w:cs="Arial"/>
        </w:rPr>
      </w:pP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  <w:proofErr w:type="gramStart"/>
      <w:r w:rsidRPr="0050653E">
        <w:rPr>
          <w:rFonts w:ascii="Arial" w:hAnsi="Arial" w:cs="Arial"/>
        </w:rPr>
        <w:t>Контроль за</w:t>
      </w:r>
      <w:proofErr w:type="gramEnd"/>
      <w:r w:rsidRPr="0050653E">
        <w:rPr>
          <w:rFonts w:ascii="Arial" w:hAnsi="Arial" w:cs="Arial"/>
        </w:rPr>
        <w:t xml:space="preserve"> исполнением программных мероприятий осуществляется  Главой Ермолаевского сельсовета Убинского района Новосибирской области (далее – Глава Ермолаевского сельсовета). 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Ответственными за выполнение мероприятий Программы  в установленные сроки являются исполнители Программы.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Ответственность за реализацию Программы и обеспечение достижения значений количественных и качественных показателей эффективности реализации  Программы несет заказчик  Программы.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Оперативное управление и информационно – методическое управление Программой  осуществляет администрация Ермолаевского сельсовета.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Заказчик Программы с учетом выделяемых на ее исполнение финансовых средств бюджета Ермолаевского сельсовета  ежегодно уточняет целевые показатели затрат на мероприятия, контролирует их реализацию.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бюджета Ермолаевского сельсовета.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>При отсутствии финансирования мероприятий  Программы  заказчик и исполнители вносят предложения об изменении сроков их реализации либо о снятии их с контроля.</w:t>
      </w: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 xml:space="preserve">Ход и результаты выполнения мероприятий могут быть рассмотрены на заседаниях комиссии по противодействию терроризму и  экстремизму на территории Ермолаевского сельсовета. </w:t>
      </w:r>
    </w:p>
    <w:p w:rsidR="004D2D20" w:rsidRPr="0050653E" w:rsidRDefault="004D2D20" w:rsidP="004D2D20">
      <w:pPr>
        <w:ind w:firstLine="567"/>
        <w:jc w:val="both"/>
        <w:rPr>
          <w:rFonts w:ascii="Arial" w:hAnsi="Arial" w:cs="Arial"/>
        </w:rPr>
      </w:pPr>
    </w:p>
    <w:p w:rsidR="004D2D20" w:rsidRPr="0050653E" w:rsidRDefault="004D2D20" w:rsidP="004D2D20">
      <w:pPr>
        <w:pStyle w:val="a6"/>
        <w:ind w:left="-284" w:right="-1" w:firstLine="568"/>
        <w:jc w:val="center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 xml:space="preserve"> Раздел 5. Ожидаемые результаты реализации Программы</w:t>
      </w:r>
    </w:p>
    <w:p w:rsidR="004D2D20" w:rsidRPr="0050653E" w:rsidRDefault="004D2D20" w:rsidP="004D2D20">
      <w:pPr>
        <w:pStyle w:val="a6"/>
        <w:ind w:left="-284" w:right="-1" w:firstLine="568"/>
        <w:rPr>
          <w:rFonts w:ascii="Arial" w:hAnsi="Arial" w:cs="Arial"/>
          <w:sz w:val="24"/>
          <w:szCs w:val="24"/>
        </w:rPr>
      </w:pPr>
    </w:p>
    <w:p w:rsidR="004D2D20" w:rsidRPr="0050653E" w:rsidRDefault="004D2D20" w:rsidP="004D2D20">
      <w:pPr>
        <w:pStyle w:val="a6"/>
        <w:ind w:left="-284" w:right="-1" w:firstLine="568"/>
        <w:jc w:val="both"/>
        <w:rPr>
          <w:rFonts w:ascii="Arial" w:hAnsi="Arial" w:cs="Arial"/>
          <w:sz w:val="24"/>
          <w:szCs w:val="24"/>
        </w:rPr>
      </w:pPr>
      <w:r w:rsidRPr="0050653E">
        <w:rPr>
          <w:rFonts w:ascii="Arial" w:hAnsi="Arial" w:cs="Arial"/>
          <w:sz w:val="24"/>
          <w:szCs w:val="24"/>
        </w:rPr>
        <w:t xml:space="preserve">Реализация мероприятий Программы позволит снизить возможность совершения террористических актов, проявлений экстремистской деятельности на территории Ермолаевского сельсовета, создать систему технической защиты </w:t>
      </w:r>
      <w:r w:rsidRPr="0050653E">
        <w:rPr>
          <w:rFonts w:ascii="Arial" w:hAnsi="Arial" w:cs="Arial"/>
          <w:sz w:val="24"/>
          <w:szCs w:val="24"/>
        </w:rPr>
        <w:lastRenderedPageBreak/>
        <w:t>объектов социальной сферы, образования и объектов с массовым пребыванием граждан.</w:t>
      </w:r>
    </w:p>
    <w:p w:rsidR="004D2D20" w:rsidRPr="0050653E" w:rsidRDefault="004D2D20" w:rsidP="004D2D20">
      <w:pPr>
        <w:pStyle w:val="a6"/>
        <w:ind w:left="-284" w:right="-1"/>
        <w:jc w:val="both"/>
        <w:rPr>
          <w:rFonts w:ascii="Arial" w:hAnsi="Arial" w:cs="Arial"/>
          <w:sz w:val="24"/>
          <w:szCs w:val="24"/>
        </w:rPr>
      </w:pPr>
    </w:p>
    <w:p w:rsidR="004D2D20" w:rsidRPr="0050653E" w:rsidRDefault="004D2D20" w:rsidP="004D2D20">
      <w:pPr>
        <w:pStyle w:val="a6"/>
        <w:ind w:left="-284" w:right="-1"/>
        <w:jc w:val="both"/>
        <w:rPr>
          <w:rFonts w:ascii="Arial" w:hAnsi="Arial" w:cs="Arial"/>
          <w:sz w:val="24"/>
          <w:szCs w:val="24"/>
        </w:rPr>
      </w:pPr>
    </w:p>
    <w:p w:rsidR="004D2D20" w:rsidRPr="0050653E" w:rsidRDefault="004D2D20" w:rsidP="004D2D20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  <w:sectPr w:rsidR="004D2D20" w:rsidRPr="0050653E" w:rsidSect="00F83C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2D20" w:rsidRDefault="004D2D20" w:rsidP="004D2D20">
      <w:pPr>
        <w:pStyle w:val="Default"/>
        <w:jc w:val="right"/>
        <w:sectPr w:rsidR="004D2D20" w:rsidSect="00B94C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>Приложение</w:t>
      </w: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>к Муниципальной программе</w:t>
      </w: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профилактики терроризма                                                                                                     </w:t>
      </w: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 xml:space="preserve"> и экстремизма на территории</w:t>
      </w: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>Ермолаевского сельсовета</w:t>
      </w:r>
    </w:p>
    <w:p w:rsidR="004D2D20" w:rsidRPr="0050653E" w:rsidRDefault="004D2D20" w:rsidP="004D2D20">
      <w:pPr>
        <w:pStyle w:val="Default"/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>Убинского района</w:t>
      </w:r>
    </w:p>
    <w:p w:rsidR="004D2D20" w:rsidRPr="0050653E" w:rsidRDefault="004D2D20" w:rsidP="004D2D20">
      <w:pPr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>Новосибирской области</w:t>
      </w:r>
    </w:p>
    <w:p w:rsidR="004D2D20" w:rsidRPr="0050653E" w:rsidRDefault="004D2D20" w:rsidP="004D2D20">
      <w:pPr>
        <w:jc w:val="right"/>
        <w:rPr>
          <w:rFonts w:ascii="Arial" w:hAnsi="Arial" w:cs="Arial"/>
        </w:rPr>
      </w:pPr>
      <w:r w:rsidRPr="0050653E">
        <w:rPr>
          <w:rFonts w:ascii="Arial" w:hAnsi="Arial" w:cs="Arial"/>
        </w:rPr>
        <w:t>на 2018-2020 годы</w:t>
      </w:r>
    </w:p>
    <w:p w:rsidR="004D2D20" w:rsidRPr="0050653E" w:rsidRDefault="004D2D20" w:rsidP="004D2D20">
      <w:pPr>
        <w:ind w:firstLine="708"/>
        <w:jc w:val="center"/>
        <w:rPr>
          <w:rFonts w:ascii="Arial" w:hAnsi="Arial" w:cs="Arial"/>
        </w:rPr>
      </w:pPr>
    </w:p>
    <w:p w:rsidR="004D2D20" w:rsidRPr="0050653E" w:rsidRDefault="004D2D20" w:rsidP="004D2D20">
      <w:pPr>
        <w:jc w:val="center"/>
        <w:rPr>
          <w:rFonts w:ascii="Arial" w:hAnsi="Arial" w:cs="Arial"/>
          <w:b/>
        </w:rPr>
      </w:pPr>
    </w:p>
    <w:p w:rsidR="004D2D20" w:rsidRPr="0050653E" w:rsidRDefault="004D2D20" w:rsidP="004D2D20">
      <w:pPr>
        <w:ind w:firstLine="708"/>
        <w:jc w:val="center"/>
        <w:rPr>
          <w:rFonts w:ascii="Arial" w:hAnsi="Arial" w:cs="Arial"/>
        </w:rPr>
      </w:pPr>
      <w:r w:rsidRPr="0050653E">
        <w:rPr>
          <w:rFonts w:ascii="Arial" w:hAnsi="Arial" w:cs="Arial"/>
        </w:rPr>
        <w:t>Перечень программных мероприятий</w:t>
      </w:r>
    </w:p>
    <w:p w:rsidR="004D2D20" w:rsidRPr="0050653E" w:rsidRDefault="004D2D20" w:rsidP="004D2D20">
      <w:pPr>
        <w:jc w:val="center"/>
        <w:rPr>
          <w:rFonts w:ascii="Arial" w:hAnsi="Arial" w:cs="Arial"/>
          <w:b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7372"/>
        <w:gridCol w:w="1701"/>
        <w:gridCol w:w="2552"/>
        <w:gridCol w:w="2977"/>
      </w:tblGrid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50653E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50653E">
              <w:rPr>
                <w:rFonts w:ascii="Arial" w:hAnsi="Arial" w:cs="Arial"/>
              </w:rPr>
              <w:t>/</w:t>
            </w:r>
            <w:proofErr w:type="spellStart"/>
            <w:r w:rsidRPr="0050653E">
              <w:rPr>
                <w:rFonts w:ascii="Arial" w:hAnsi="Arial" w:cs="Arial"/>
              </w:rPr>
              <w:t>п</w:t>
            </w:r>
            <w:proofErr w:type="spellEnd"/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Срок исполнения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Объемы финансирования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Исполнители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5</w:t>
            </w:r>
          </w:p>
        </w:tc>
      </w:tr>
      <w:tr w:rsidR="004D2D20" w:rsidRPr="0050653E" w:rsidTr="0067244D"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  <w:bCs/>
              </w:rPr>
              <w:t>1. Организационные и пропагандистские  мероприятия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Разработка плана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 на территории Ермолаевского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2018-2020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администрация Ермолаевского сельсовета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Запрашивать и получать в установленном порядке необходимые материалы и информацию в территориальных органах, федеральных органах исполнительной власти, исполнительных органах государственной власти, общественных объединениях, организациях, правоохранительных органах, у должностных лиц.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2018-2020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ответственное лицо администрация Ермолаевского сельсовета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 xml:space="preserve">Осуществлять обход населенных пунктов, в целях  выявления  мест концентрации молодежи и общественных и религиозных объединений, иных организаций, физических лиц занимающейся экстремисткой деятельностью  и при </w:t>
            </w:r>
            <w:r w:rsidRPr="0050653E">
              <w:rPr>
                <w:rFonts w:ascii="Arial" w:hAnsi="Arial" w:cs="Arial"/>
              </w:rPr>
              <w:lastRenderedPageBreak/>
              <w:t>обнаружении пресечение такой деятельности.</w:t>
            </w:r>
            <w:r w:rsidRPr="0050653E"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lastRenderedPageBreak/>
              <w:t>2018-2020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администрация Ермолаевского сельсовета;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у</w:t>
            </w:r>
            <w:r w:rsidRPr="0050653E">
              <w:rPr>
                <w:rFonts w:ascii="Arial" w:hAnsi="Arial" w:cs="Arial"/>
                <w:shd w:val="clear" w:color="auto" w:fill="FFFFFF"/>
              </w:rPr>
              <w:t xml:space="preserve">частковый </w:t>
            </w:r>
            <w:r w:rsidRPr="0050653E">
              <w:rPr>
                <w:rFonts w:ascii="Arial" w:hAnsi="Arial" w:cs="Arial"/>
                <w:shd w:val="clear" w:color="auto" w:fill="FFFFFF"/>
              </w:rPr>
              <w:lastRenderedPageBreak/>
              <w:t>уполномоченный ОП  «Убинское» МО МВД России  «</w:t>
            </w:r>
            <w:proofErr w:type="spellStart"/>
            <w:r w:rsidRPr="0050653E">
              <w:rPr>
                <w:rFonts w:ascii="Arial" w:hAnsi="Arial" w:cs="Arial"/>
                <w:shd w:val="clear" w:color="auto" w:fill="FFFFFF"/>
              </w:rPr>
              <w:t>Каргатский</w:t>
            </w:r>
            <w:proofErr w:type="spellEnd"/>
            <w:r w:rsidRPr="0050653E">
              <w:rPr>
                <w:rFonts w:ascii="Arial" w:hAnsi="Arial" w:cs="Arial"/>
                <w:shd w:val="clear" w:color="auto" w:fill="FFFFFF"/>
              </w:rPr>
              <w:t>» (по согласованию)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Старостам населённых пунктов Ермолаевского сельсовета информировать администрацию поселения о проявлениях экстремистской деятельности, выражающейся в нанесении символов и знаков экстремистской направленности на зданиях, сооружениях, появлением подозрительных лиц.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2018-2020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старосты населенных пунктов Ермолаевского сельсовета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Информирование населения по вопросам противодействия</w:t>
            </w:r>
          </w:p>
          <w:p w:rsidR="004D2D20" w:rsidRPr="0050653E" w:rsidRDefault="004D2D20" w:rsidP="0067244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терроризму, предупреждению террористических актов, поведению в условиях возникновения ЧС.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2018-2020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администрация Ермолаевского сельсовета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Распространение среди населения информационных материалов, содействующих повышению уровня  толерантного сознания молодежи</w:t>
            </w:r>
            <w:r w:rsidRPr="0050653E"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2018-2020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администрация Ермолаевского сельсовета;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МКУК</w:t>
            </w:r>
            <w:proofErr w:type="gramStart"/>
            <w:r w:rsidRPr="0050653E">
              <w:rPr>
                <w:rFonts w:ascii="Arial" w:hAnsi="Arial" w:cs="Arial"/>
              </w:rPr>
              <w:t>«Е</w:t>
            </w:r>
            <w:proofErr w:type="gramEnd"/>
            <w:r w:rsidRPr="0050653E">
              <w:rPr>
                <w:rFonts w:ascii="Arial" w:hAnsi="Arial" w:cs="Arial"/>
              </w:rPr>
              <w:t>рмолаевский социально-культурный центр»,</w:t>
            </w:r>
            <w:r w:rsidRPr="0050653E">
              <w:rPr>
                <w:rFonts w:ascii="Arial" w:hAnsi="Arial" w:cs="Arial"/>
                <w:color w:val="000000"/>
              </w:rPr>
              <w:t xml:space="preserve"> сельская библиотека (по согласованию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Распространение среди читателей библиотеки информационных материалов, содействующих повышению уровня толерантного сознания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2018-2020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Сельская библиотека (по согласованию)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Обеспечение подготовки и размещения, обновления в местах массового пребывания граждан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стендах.</w:t>
            </w:r>
            <w:r w:rsidRPr="0050653E"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2018-2020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администрация Ермолаевского сельсовета</w:t>
            </w:r>
          </w:p>
        </w:tc>
      </w:tr>
      <w:tr w:rsidR="004D2D20" w:rsidRPr="0050653E" w:rsidTr="0067244D"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  <w:spacing w:val="-2"/>
              </w:rPr>
            </w:pPr>
            <w:r w:rsidRPr="0050653E">
              <w:rPr>
                <w:rFonts w:ascii="Arial" w:hAnsi="Arial" w:cs="Arial"/>
                <w:spacing w:val="-2"/>
              </w:rPr>
              <w:t xml:space="preserve">          2. Мероприятия по профилактике экстремизма и терроризма 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9.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Проведение тематических мероприятий для детей и молодёжи. Распространение идей межнациональной терпимости, дружбы, добрососедства, взаимного уважения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 xml:space="preserve">2018-2020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без финансирования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МКУК</w:t>
            </w:r>
            <w:proofErr w:type="gramStart"/>
            <w:r w:rsidRPr="0050653E">
              <w:rPr>
                <w:rFonts w:ascii="Arial" w:hAnsi="Arial" w:cs="Arial"/>
              </w:rPr>
              <w:t>«Е</w:t>
            </w:r>
            <w:proofErr w:type="gramEnd"/>
            <w:r w:rsidRPr="0050653E">
              <w:rPr>
                <w:rFonts w:ascii="Arial" w:hAnsi="Arial" w:cs="Arial"/>
              </w:rPr>
              <w:t xml:space="preserve">рмолаевский социально-культурный центр» (по </w:t>
            </w:r>
            <w:r w:rsidRPr="0050653E">
              <w:rPr>
                <w:rFonts w:ascii="Arial" w:hAnsi="Arial" w:cs="Arial"/>
              </w:rPr>
              <w:lastRenderedPageBreak/>
              <w:t>согласованию)</w:t>
            </w:r>
          </w:p>
        </w:tc>
      </w:tr>
      <w:tr w:rsidR="004D2D20" w:rsidRPr="0050653E" w:rsidTr="0067244D">
        <w:trPr>
          <w:trHeight w:val="9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Приобретение буклетов, плакатов, памяток и рекомендаций для учреждений, предприятий и учреждений, расположенных на территории сельского поселения по антитеррористической тематике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pStyle w:val="Default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2019-2020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2000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ответственное лицо администрация Ермолаевского сельсовета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11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Проводить тематические беседы в детских и молодежных коллективах по действиям населения при возникновении</w:t>
            </w:r>
          </w:p>
          <w:p w:rsidR="004D2D20" w:rsidRPr="0050653E" w:rsidRDefault="004D2D20" w:rsidP="0067244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террористических угроз.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2018-2020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Без финансирования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МКУК</w:t>
            </w:r>
            <w:proofErr w:type="gramStart"/>
            <w:r w:rsidRPr="0050653E">
              <w:rPr>
                <w:rFonts w:ascii="Arial" w:hAnsi="Arial" w:cs="Arial"/>
              </w:rPr>
              <w:t>«Е</w:t>
            </w:r>
            <w:proofErr w:type="gramEnd"/>
            <w:r w:rsidRPr="0050653E">
              <w:rPr>
                <w:rFonts w:ascii="Arial" w:hAnsi="Arial" w:cs="Arial"/>
              </w:rPr>
              <w:t>рмолаевский социально-культурный центр» (по согласованию)</w:t>
            </w:r>
          </w:p>
        </w:tc>
      </w:tr>
      <w:tr w:rsidR="004D2D20" w:rsidRPr="0050653E" w:rsidTr="0067244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12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Уточнение перечня заброшенных зданий и помещений, расположенных на территории Ермолаевского сельсовета. Своевременное информирование правоохранительных органов о фактах нахождения (проживания) на указанных объектах подозрительных лиц, предметов и вещей.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gramStart"/>
            <w:r w:rsidRPr="0050653E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50653E">
              <w:rPr>
                <w:rFonts w:ascii="Arial" w:hAnsi="Arial" w:cs="Arial"/>
                <w:color w:val="000000"/>
              </w:rPr>
              <w:t>о мере необходимости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50653E">
              <w:rPr>
                <w:rFonts w:ascii="Arial" w:hAnsi="Arial" w:cs="Arial"/>
                <w:color w:val="000000"/>
              </w:rPr>
              <w:t>Без финансирования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администрация Ермолаевского сельсовета</w:t>
            </w:r>
          </w:p>
        </w:tc>
      </w:tr>
      <w:tr w:rsidR="004D2D20" w:rsidRPr="0050653E" w:rsidTr="0067244D">
        <w:trPr>
          <w:trHeight w:val="20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13</w:t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Проведение среди посетителей библиотек мероприятий, направленных на повышение уровня толерантного сознания молодежи, а именно:</w:t>
            </w:r>
          </w:p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-книжные выставки</w:t>
            </w:r>
          </w:p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-час рассказа</w:t>
            </w:r>
          </w:p>
          <w:p w:rsidR="004D2D20" w:rsidRPr="0050653E" w:rsidRDefault="004D2D20" w:rsidP="0067244D">
            <w:pPr>
              <w:jc w:val="both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-урок толерантности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20" w:rsidRPr="0050653E" w:rsidRDefault="004D2D20" w:rsidP="0067244D">
            <w:pPr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  <w:color w:val="000000"/>
              </w:rPr>
              <w:t>2018-2020</w:t>
            </w:r>
            <w:r w:rsidRPr="0050653E">
              <w:rPr>
                <w:rFonts w:ascii="Arial" w:hAnsi="Arial" w:cs="Arial"/>
              </w:rPr>
              <w:tab/>
            </w:r>
          </w:p>
          <w:p w:rsidR="004D2D20" w:rsidRPr="0050653E" w:rsidRDefault="004D2D20" w:rsidP="0067244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center"/>
              <w:rPr>
                <w:rFonts w:ascii="Arial" w:hAnsi="Arial" w:cs="Arial"/>
              </w:rPr>
            </w:pPr>
            <w:r w:rsidRPr="0050653E">
              <w:rPr>
                <w:rFonts w:ascii="Arial" w:hAnsi="Arial" w:cs="Arial"/>
              </w:rPr>
              <w:t>По отдельному плану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20" w:rsidRPr="0050653E" w:rsidRDefault="004D2D20" w:rsidP="0067244D">
            <w:pPr>
              <w:jc w:val="both"/>
              <w:rPr>
                <w:rFonts w:ascii="Arial" w:hAnsi="Arial" w:cs="Arial"/>
                <w:spacing w:val="-2"/>
              </w:rPr>
            </w:pPr>
            <w:r w:rsidRPr="0050653E">
              <w:rPr>
                <w:rFonts w:ascii="Arial" w:hAnsi="Arial" w:cs="Arial"/>
                <w:spacing w:val="-2"/>
              </w:rPr>
              <w:t xml:space="preserve">На базе    Ермолаевского СКЦ, сельской библиотеки,  </w:t>
            </w:r>
            <w:proofErr w:type="spellStart"/>
            <w:r w:rsidRPr="0050653E">
              <w:rPr>
                <w:rFonts w:ascii="Arial" w:hAnsi="Arial" w:cs="Arial"/>
                <w:spacing w:val="-2"/>
              </w:rPr>
              <w:t>Ермолаевской</w:t>
            </w:r>
            <w:proofErr w:type="spellEnd"/>
            <w:r w:rsidRPr="0050653E">
              <w:rPr>
                <w:rFonts w:ascii="Arial" w:hAnsi="Arial" w:cs="Arial"/>
                <w:spacing w:val="-2"/>
              </w:rPr>
              <w:t xml:space="preserve"> школы</w:t>
            </w:r>
          </w:p>
        </w:tc>
      </w:tr>
    </w:tbl>
    <w:p w:rsidR="00B94C58" w:rsidRDefault="00B94C58" w:rsidP="004D2D20">
      <w:pPr>
        <w:pStyle w:val="Default"/>
        <w:jc w:val="right"/>
      </w:pPr>
    </w:p>
    <w:sectPr w:rsidR="00B94C58" w:rsidSect="004D2D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2D20"/>
    <w:rsid w:val="004D2D20"/>
    <w:rsid w:val="00B9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D2D20"/>
    <w:pPr>
      <w:spacing w:before="100" w:beforeAutospacing="1" w:after="100" w:afterAutospacing="1"/>
    </w:pPr>
  </w:style>
  <w:style w:type="character" w:customStyle="1" w:styleId="a4">
    <w:name w:val="Без интервала Знак"/>
    <w:link w:val="a5"/>
    <w:locked/>
    <w:rsid w:val="004D2D20"/>
    <w:rPr>
      <w:rFonts w:ascii="Calibri" w:eastAsia="Times New Roman" w:hAnsi="Calibri" w:cs="Times New Roman"/>
      <w:lang w:val="en-US" w:bidi="en-US"/>
    </w:rPr>
  </w:style>
  <w:style w:type="paragraph" w:styleId="a5">
    <w:name w:val="No Spacing"/>
    <w:link w:val="a4"/>
    <w:qFormat/>
    <w:rsid w:val="004D2D2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Default">
    <w:name w:val="Default"/>
    <w:rsid w:val="004D2D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Plain Text"/>
    <w:basedOn w:val="a"/>
    <w:link w:val="a7"/>
    <w:rsid w:val="004D2D20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4D2D2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2451</Words>
  <Characters>13977</Characters>
  <Application>Microsoft Office Word</Application>
  <DocSecurity>0</DocSecurity>
  <Lines>116</Lines>
  <Paragraphs>32</Paragraphs>
  <ScaleCrop>false</ScaleCrop>
  <Company/>
  <LinksUpToDate>false</LinksUpToDate>
  <CharactersWithSpaces>16396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2018-11-16T08:43:00Z</dcterms:created>
  <dcterms:modified xsi:type="dcterms:W3CDTF">2018-11-16T08:45:00Z</dcterms:modified>
</cp:coreProperties>
</file>